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9B" w:rsidRPr="00A33DB7" w:rsidRDefault="0071649B" w:rsidP="009D0D17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A33DB7">
        <w:rPr>
          <w:rFonts w:ascii="Times New Roman" w:eastAsia="黑体" w:hAnsi="Times New Roman" w:hint="eastAsia"/>
          <w:sz w:val="32"/>
          <w:szCs w:val="32"/>
        </w:rPr>
        <w:t>附件</w:t>
      </w:r>
    </w:p>
    <w:p w:rsidR="009D0D17" w:rsidRPr="00A33DB7" w:rsidRDefault="009D0D17" w:rsidP="009D0D17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71649B" w:rsidRPr="00A33DB7" w:rsidRDefault="0071649B" w:rsidP="009D0D17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33DB7">
        <w:rPr>
          <w:rFonts w:ascii="Times New Roman" w:eastAsia="方正小标宋简体" w:hAnsi="Times New Roman" w:hint="eastAsia"/>
          <w:spacing w:val="-10"/>
          <w:sz w:val="44"/>
          <w:szCs w:val="44"/>
        </w:rPr>
        <w:t>四川省生态环境厅直属事业单位</w:t>
      </w:r>
      <w:r w:rsidRPr="00A33DB7">
        <w:rPr>
          <w:rFonts w:ascii="Times New Roman" w:eastAsia="方正小标宋简体" w:hAnsi="Times New Roman" w:hint="eastAsia"/>
          <w:spacing w:val="-10"/>
          <w:sz w:val="44"/>
          <w:szCs w:val="44"/>
        </w:rPr>
        <w:t>20</w:t>
      </w:r>
      <w:r w:rsidR="007A7EF0" w:rsidRPr="00A33DB7">
        <w:rPr>
          <w:rFonts w:ascii="Times New Roman" w:eastAsia="方正小标宋简体" w:hAnsi="Times New Roman"/>
          <w:spacing w:val="-10"/>
          <w:sz w:val="44"/>
          <w:szCs w:val="44"/>
        </w:rPr>
        <w:t>20</w:t>
      </w:r>
      <w:r w:rsidRPr="00A33DB7">
        <w:rPr>
          <w:rFonts w:ascii="Times New Roman" w:eastAsia="方正小标宋简体" w:hAnsi="Times New Roman" w:hint="eastAsia"/>
          <w:spacing w:val="-10"/>
          <w:sz w:val="44"/>
          <w:szCs w:val="44"/>
        </w:rPr>
        <w:t>年</w:t>
      </w:r>
      <w:r w:rsidRPr="00A33DB7">
        <w:rPr>
          <w:rFonts w:ascii="Times New Roman" w:eastAsia="方正小标宋简体" w:hAnsi="Times New Roman" w:hint="eastAsia"/>
          <w:spacing w:val="-10"/>
          <w:sz w:val="44"/>
          <w:szCs w:val="44"/>
        </w:rPr>
        <w:t>12</w:t>
      </w:r>
      <w:r w:rsidRPr="00A33DB7">
        <w:rPr>
          <w:rFonts w:ascii="Times New Roman" w:eastAsia="方正小标宋简体" w:hAnsi="Times New Roman" w:hint="eastAsia"/>
          <w:spacing w:val="-10"/>
          <w:sz w:val="44"/>
          <w:szCs w:val="44"/>
        </w:rPr>
        <w:t>月</w:t>
      </w:r>
      <w:r w:rsidRPr="00A33DB7">
        <w:rPr>
          <w:rFonts w:ascii="Times New Roman" w:eastAsia="方正小标宋简体" w:hAnsi="Times New Roman" w:hint="eastAsia"/>
          <w:sz w:val="44"/>
          <w:szCs w:val="44"/>
        </w:rPr>
        <w:t>公开招聘工作人员面试资格审查人员名单</w:t>
      </w:r>
    </w:p>
    <w:p w:rsidR="009D0D17" w:rsidRPr="00A33DB7" w:rsidRDefault="009D0D17" w:rsidP="009D0D17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Style w:val="a8"/>
        <w:tblW w:w="5000" w:type="pct"/>
        <w:jc w:val="center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079"/>
        <w:gridCol w:w="1088"/>
        <w:gridCol w:w="952"/>
        <w:gridCol w:w="1087"/>
        <w:gridCol w:w="1599"/>
        <w:gridCol w:w="549"/>
        <w:gridCol w:w="561"/>
        <w:gridCol w:w="603"/>
        <w:gridCol w:w="643"/>
        <w:gridCol w:w="603"/>
      </w:tblGrid>
      <w:tr w:rsidR="00025CFD" w:rsidRPr="00A33DB7" w:rsidTr="00A33DB7">
        <w:trPr>
          <w:trHeight w:val="489"/>
          <w:jc w:val="center"/>
        </w:trPr>
        <w:tc>
          <w:tcPr>
            <w:tcW w:w="616" w:type="pct"/>
            <w:vAlign w:val="center"/>
          </w:tcPr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单位</w:t>
            </w:r>
            <w:r w:rsidRPr="00A33DB7">
              <w:rPr>
                <w:rFonts w:ascii="Times New Roman" w:eastAsia="黑体" w:hAnsi="Times New Roman"/>
                <w:sz w:val="24"/>
              </w:rPr>
              <w:t>名称</w:t>
            </w:r>
          </w:p>
        </w:tc>
        <w:tc>
          <w:tcPr>
            <w:tcW w:w="621" w:type="pct"/>
            <w:vAlign w:val="center"/>
          </w:tcPr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岗位</w:t>
            </w:r>
            <w:r w:rsidRPr="00A33DB7">
              <w:rPr>
                <w:rFonts w:ascii="Times New Roman" w:eastAsia="黑体" w:hAnsi="Times New Roman"/>
                <w:sz w:val="24"/>
              </w:rPr>
              <w:t>名称</w:t>
            </w:r>
          </w:p>
        </w:tc>
        <w:tc>
          <w:tcPr>
            <w:tcW w:w="543" w:type="pct"/>
            <w:vAlign w:val="center"/>
          </w:tcPr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620" w:type="pct"/>
            <w:vAlign w:val="center"/>
          </w:tcPr>
          <w:p w:rsidR="00D244F8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岗位</w:t>
            </w:r>
          </w:p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/>
                <w:sz w:val="24"/>
              </w:rPr>
              <w:t>编码</w:t>
            </w:r>
          </w:p>
        </w:tc>
        <w:tc>
          <w:tcPr>
            <w:tcW w:w="912" w:type="pct"/>
            <w:vAlign w:val="center"/>
          </w:tcPr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准考证</w:t>
            </w:r>
            <w:r w:rsidRPr="00A33DB7">
              <w:rPr>
                <w:rFonts w:ascii="Times New Roman" w:eastAsia="黑体" w:hAnsi="Times New Roman"/>
                <w:sz w:val="24"/>
              </w:rPr>
              <w:t>号</w:t>
            </w:r>
          </w:p>
        </w:tc>
        <w:tc>
          <w:tcPr>
            <w:tcW w:w="313" w:type="pct"/>
            <w:vAlign w:val="center"/>
          </w:tcPr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公共科目</w:t>
            </w:r>
            <w:r w:rsidRPr="00A33DB7">
              <w:rPr>
                <w:rFonts w:ascii="Times New Roman" w:eastAsia="黑体" w:hAnsi="Times New Roman"/>
                <w:sz w:val="24"/>
              </w:rPr>
              <w:t>成绩</w:t>
            </w:r>
          </w:p>
        </w:tc>
        <w:tc>
          <w:tcPr>
            <w:tcW w:w="320" w:type="pct"/>
            <w:vAlign w:val="center"/>
          </w:tcPr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专业</w:t>
            </w:r>
            <w:r w:rsidRPr="00A33DB7">
              <w:rPr>
                <w:rFonts w:ascii="Times New Roman" w:eastAsia="黑体" w:hAnsi="Times New Roman"/>
                <w:sz w:val="24"/>
              </w:rPr>
              <w:t>知识成绩</w:t>
            </w:r>
          </w:p>
        </w:tc>
        <w:tc>
          <w:tcPr>
            <w:tcW w:w="344" w:type="pct"/>
            <w:vAlign w:val="center"/>
          </w:tcPr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政策性</w:t>
            </w:r>
            <w:r w:rsidRPr="00A33DB7">
              <w:rPr>
                <w:rFonts w:ascii="Times New Roman" w:eastAsia="黑体" w:hAnsi="Times New Roman"/>
                <w:sz w:val="24"/>
              </w:rPr>
              <w:t>加分</w:t>
            </w:r>
          </w:p>
        </w:tc>
        <w:tc>
          <w:tcPr>
            <w:tcW w:w="367" w:type="pct"/>
            <w:vAlign w:val="center"/>
          </w:tcPr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笔试</w:t>
            </w:r>
            <w:r w:rsidRPr="00A33DB7">
              <w:rPr>
                <w:rFonts w:ascii="Times New Roman" w:eastAsia="黑体" w:hAnsi="Times New Roman"/>
                <w:sz w:val="24"/>
              </w:rPr>
              <w:t>总成绩</w:t>
            </w:r>
          </w:p>
        </w:tc>
        <w:tc>
          <w:tcPr>
            <w:tcW w:w="344" w:type="pct"/>
            <w:vAlign w:val="center"/>
          </w:tcPr>
          <w:p w:rsidR="0071649B" w:rsidRPr="00A33DB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33DB7">
              <w:rPr>
                <w:rFonts w:ascii="Times New Roman" w:eastAsia="黑体" w:hAnsi="Times New Roman" w:hint="eastAsia"/>
                <w:sz w:val="24"/>
              </w:rPr>
              <w:t>排名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 w:val="restar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四川省</w:t>
            </w:r>
            <w:r w:rsidRPr="00A33DB7">
              <w:rPr>
                <w:rFonts w:ascii="Times New Roman" w:eastAsia="仿宋_GB2312" w:hAnsi="Times New Roman"/>
                <w:sz w:val="24"/>
              </w:rPr>
              <w:t>生态环境监测总站</w:t>
            </w:r>
          </w:p>
        </w:tc>
        <w:tc>
          <w:tcPr>
            <w:tcW w:w="621" w:type="pct"/>
            <w:vAlign w:val="center"/>
          </w:tcPr>
          <w:p w:rsid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地下水</w:t>
            </w:r>
          </w:p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环境</w:t>
            </w:r>
            <w:r w:rsidRPr="00A33DB7">
              <w:rPr>
                <w:rFonts w:ascii="Times New Roman" w:eastAsia="仿宋_GB2312" w:hAnsi="Times New Roman"/>
                <w:sz w:val="24"/>
              </w:rPr>
              <w:t>监测</w:t>
            </w: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何文君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08010001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5121210313507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54.9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42.45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分析</w:t>
            </w:r>
            <w:r w:rsidRPr="00A33DB7">
              <w:rPr>
                <w:rFonts w:ascii="Times New Roman" w:eastAsia="仿宋_GB2312" w:hAnsi="Times New Roman"/>
                <w:sz w:val="24"/>
              </w:rPr>
              <w:t>测试</w:t>
            </w: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黄立秋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08010002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5121210313718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64.4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>73.5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68.95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张璐涛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08010002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5121210313708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63.4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68.2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庞妍娇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08010002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5121210313716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64.2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67.1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生态环境</w:t>
            </w:r>
            <w:r w:rsidRPr="00A33DB7">
              <w:rPr>
                <w:rFonts w:ascii="Times New Roman" w:eastAsia="仿宋_GB2312" w:hAnsi="Times New Roman"/>
                <w:sz w:val="24"/>
              </w:rPr>
              <w:t>监测</w:t>
            </w: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冯欣怡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08010003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5121210313608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67.6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>66.5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67.05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proofErr w:type="gramStart"/>
            <w:r w:rsidRPr="00A33DB7">
              <w:rPr>
                <w:rFonts w:ascii="仿宋_GB2312" w:eastAsia="仿宋_GB2312" w:hAnsi="Arial" w:cs="Arial" w:hint="eastAsia"/>
                <w:sz w:val="24"/>
              </w:rPr>
              <w:t>石嘉诚</w:t>
            </w:r>
            <w:proofErr w:type="gramEnd"/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08010003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5121210313722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61.65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proofErr w:type="gramStart"/>
            <w:r w:rsidRPr="00A33DB7">
              <w:rPr>
                <w:rFonts w:ascii="仿宋_GB2312" w:eastAsia="仿宋_GB2312" w:hAnsi="Arial" w:cs="Arial" w:hint="eastAsia"/>
                <w:sz w:val="24"/>
              </w:rPr>
              <w:t>羊德容</w:t>
            </w:r>
            <w:proofErr w:type="gramEnd"/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08010003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5121210313801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61.1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3DB7">
              <w:rPr>
                <w:rFonts w:ascii="Times New Roman" w:hAnsi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61.05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 w:val="restar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四川省辐射</w:t>
            </w:r>
            <w:r w:rsidRPr="00A33DB7">
              <w:rPr>
                <w:rFonts w:ascii="Times New Roman" w:eastAsia="仿宋_GB2312" w:hAnsi="Times New Roman"/>
                <w:sz w:val="24"/>
              </w:rPr>
              <w:t>环境管理</w:t>
            </w:r>
            <w:r w:rsidRPr="00A33DB7">
              <w:rPr>
                <w:rFonts w:ascii="Times New Roman" w:eastAsia="仿宋_GB2312" w:hAnsi="Times New Roman" w:hint="eastAsia"/>
                <w:sz w:val="24"/>
              </w:rPr>
              <w:t>监测</w:t>
            </w:r>
            <w:r w:rsidRPr="00A33DB7">
              <w:rPr>
                <w:rFonts w:ascii="Times New Roman" w:eastAsia="仿宋_GB2312" w:hAnsi="Times New Roman"/>
                <w:sz w:val="24"/>
              </w:rPr>
              <w:t>中心站</w:t>
            </w:r>
          </w:p>
        </w:tc>
        <w:tc>
          <w:tcPr>
            <w:tcW w:w="621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电磁</w:t>
            </w:r>
            <w:r w:rsidRPr="00A33DB7">
              <w:rPr>
                <w:rFonts w:ascii="Times New Roman" w:eastAsia="仿宋_GB2312" w:hAnsi="Times New Roman"/>
                <w:sz w:val="24"/>
              </w:rPr>
              <w:t>环境监测</w:t>
            </w: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 w:rsidRPr="00A33DB7">
              <w:rPr>
                <w:rFonts w:ascii="仿宋_GB2312" w:eastAsia="仿宋_GB2312" w:hAnsi="Arial" w:cs="Arial" w:hint="eastAsia"/>
                <w:sz w:val="24"/>
              </w:rPr>
              <w:t>刘孟杰</w:t>
            </w:r>
            <w:proofErr w:type="gramEnd"/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08020004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5121211420821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53.7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53.7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法</w:t>
            </w:r>
            <w:proofErr w:type="gramStart"/>
            <w:r w:rsidRPr="00A33DB7">
              <w:rPr>
                <w:rFonts w:ascii="Times New Roman" w:eastAsia="仿宋_GB2312" w:hAnsi="Times New Roman" w:hint="eastAsia"/>
                <w:sz w:val="24"/>
              </w:rPr>
              <w:t>务</w:t>
            </w:r>
            <w:proofErr w:type="gramEnd"/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毛昱璇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08020005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5121211000910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70.2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70.2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向</w:t>
            </w:r>
            <w:proofErr w:type="gramStart"/>
            <w:r w:rsidRPr="00A33DB7">
              <w:rPr>
                <w:rFonts w:ascii="仿宋_GB2312" w:eastAsia="仿宋_GB2312" w:hAnsi="Arial" w:cs="Arial" w:hint="eastAsia"/>
                <w:sz w:val="24"/>
              </w:rPr>
              <w:t>世</w:t>
            </w:r>
            <w:proofErr w:type="gramEnd"/>
            <w:r w:rsidRPr="00A33DB7">
              <w:rPr>
                <w:rFonts w:ascii="仿宋_GB2312" w:eastAsia="仿宋_GB2312" w:hAnsi="Arial" w:cs="Arial" w:hint="eastAsia"/>
                <w:sz w:val="24"/>
              </w:rPr>
              <w:t>接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08020005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5121211109021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65.9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65.9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李华扬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08020005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5121211301014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64.2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64.2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 w:val="restar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四川省</w:t>
            </w:r>
            <w:r w:rsidRPr="00A33DB7">
              <w:rPr>
                <w:rFonts w:ascii="Times New Roman" w:eastAsia="仿宋_GB2312" w:hAnsi="Times New Roman"/>
                <w:sz w:val="24"/>
              </w:rPr>
              <w:t>环境信息中心</w:t>
            </w:r>
          </w:p>
        </w:tc>
        <w:tc>
          <w:tcPr>
            <w:tcW w:w="621" w:type="pct"/>
            <w:vMerge w:val="restar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数据</w:t>
            </w:r>
            <w:r w:rsidRPr="00A33DB7">
              <w:rPr>
                <w:rFonts w:ascii="Times New Roman" w:eastAsia="仿宋_GB2312" w:hAnsi="Times New Roman"/>
                <w:sz w:val="24"/>
              </w:rPr>
              <w:t>管理</w:t>
            </w: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 w:rsidRPr="00A33DB7">
              <w:rPr>
                <w:rFonts w:ascii="仿宋_GB2312" w:eastAsia="仿宋_GB2312" w:hAnsi="Arial" w:cs="Arial" w:hint="eastAsia"/>
                <w:sz w:val="24"/>
              </w:rPr>
              <w:t>周乔羽</w:t>
            </w:r>
            <w:proofErr w:type="gramEnd"/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08030006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5121211422603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62.4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62.4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李锦民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08030006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5121211400530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60.2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60.2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孟祥瑞</w:t>
            </w:r>
          </w:p>
        </w:tc>
        <w:tc>
          <w:tcPr>
            <w:tcW w:w="6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08030006</w:t>
            </w:r>
          </w:p>
        </w:tc>
        <w:tc>
          <w:tcPr>
            <w:tcW w:w="912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5121211803127</w:t>
            </w:r>
          </w:p>
        </w:tc>
        <w:tc>
          <w:tcPr>
            <w:tcW w:w="313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60.2</w:t>
            </w:r>
          </w:p>
        </w:tc>
        <w:tc>
          <w:tcPr>
            <w:tcW w:w="320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60.2</w:t>
            </w:r>
          </w:p>
        </w:tc>
        <w:tc>
          <w:tcPr>
            <w:tcW w:w="344" w:type="pct"/>
            <w:vAlign w:val="center"/>
          </w:tcPr>
          <w:p w:rsidR="000459C3" w:rsidRPr="00A33DB7" w:rsidRDefault="000459C3" w:rsidP="000459C3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 w:val="restar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四川省</w:t>
            </w:r>
            <w:r w:rsidRPr="00A33DB7">
              <w:rPr>
                <w:rFonts w:ascii="Times New Roman" w:eastAsia="仿宋_GB2312" w:hAnsi="Times New Roman"/>
                <w:sz w:val="24"/>
              </w:rPr>
              <w:t>固体废物与化学品管理中心</w:t>
            </w:r>
          </w:p>
        </w:tc>
        <w:tc>
          <w:tcPr>
            <w:tcW w:w="621" w:type="pct"/>
            <w:vMerge w:val="restar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A33DB7">
              <w:rPr>
                <w:rFonts w:ascii="Times New Roman" w:eastAsia="仿宋_GB2312" w:hAnsi="Times New Roman" w:hint="eastAsia"/>
                <w:sz w:val="24"/>
              </w:rPr>
              <w:t>固体</w:t>
            </w:r>
            <w:r w:rsidRPr="00A33DB7">
              <w:rPr>
                <w:rFonts w:ascii="Times New Roman" w:eastAsia="仿宋_GB2312" w:hAnsi="Times New Roman"/>
                <w:sz w:val="24"/>
              </w:rPr>
              <w:t>废物与化学品处置规划</w:t>
            </w:r>
          </w:p>
        </w:tc>
        <w:tc>
          <w:tcPr>
            <w:tcW w:w="543" w:type="pct"/>
            <w:vAlign w:val="center"/>
          </w:tcPr>
          <w:p w:rsidR="006428AF" w:rsidRPr="00A33DB7" w:rsidRDefault="006428AF" w:rsidP="006428A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徐滔</w:t>
            </w:r>
          </w:p>
        </w:tc>
        <w:tc>
          <w:tcPr>
            <w:tcW w:w="620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08040007</w:t>
            </w:r>
          </w:p>
        </w:tc>
        <w:tc>
          <w:tcPr>
            <w:tcW w:w="912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5121211529612</w:t>
            </w:r>
          </w:p>
        </w:tc>
        <w:tc>
          <w:tcPr>
            <w:tcW w:w="313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75.5</w:t>
            </w:r>
          </w:p>
        </w:tc>
        <w:tc>
          <w:tcPr>
            <w:tcW w:w="320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vAlign w:val="center"/>
          </w:tcPr>
          <w:p w:rsidR="006428AF" w:rsidRPr="00A33DB7" w:rsidRDefault="006428AF" w:rsidP="006428A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75.5</w:t>
            </w:r>
          </w:p>
        </w:tc>
        <w:tc>
          <w:tcPr>
            <w:tcW w:w="344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陈通平</w:t>
            </w:r>
          </w:p>
        </w:tc>
        <w:tc>
          <w:tcPr>
            <w:tcW w:w="620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08040007</w:t>
            </w:r>
          </w:p>
        </w:tc>
        <w:tc>
          <w:tcPr>
            <w:tcW w:w="912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5121211206816</w:t>
            </w:r>
          </w:p>
        </w:tc>
        <w:tc>
          <w:tcPr>
            <w:tcW w:w="313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74.4</w:t>
            </w:r>
          </w:p>
        </w:tc>
        <w:tc>
          <w:tcPr>
            <w:tcW w:w="320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74.4</w:t>
            </w:r>
          </w:p>
        </w:tc>
        <w:tc>
          <w:tcPr>
            <w:tcW w:w="344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5CFD" w:rsidRPr="00A33DB7" w:rsidTr="00A33DB7">
        <w:trPr>
          <w:trHeight w:val="489"/>
          <w:jc w:val="center"/>
        </w:trPr>
        <w:tc>
          <w:tcPr>
            <w:tcW w:w="616" w:type="pct"/>
            <w:vMerge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1" w:type="pct"/>
            <w:vMerge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A33DB7">
              <w:rPr>
                <w:rFonts w:ascii="仿宋_GB2312" w:eastAsia="仿宋_GB2312" w:hAnsi="Arial" w:cs="Arial" w:hint="eastAsia"/>
                <w:sz w:val="24"/>
              </w:rPr>
              <w:t>汪莉芬</w:t>
            </w:r>
          </w:p>
        </w:tc>
        <w:tc>
          <w:tcPr>
            <w:tcW w:w="620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08040007</w:t>
            </w:r>
          </w:p>
        </w:tc>
        <w:tc>
          <w:tcPr>
            <w:tcW w:w="912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5121211528809</w:t>
            </w:r>
          </w:p>
        </w:tc>
        <w:tc>
          <w:tcPr>
            <w:tcW w:w="313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72.5</w:t>
            </w:r>
          </w:p>
        </w:tc>
        <w:tc>
          <w:tcPr>
            <w:tcW w:w="320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72.5</w:t>
            </w:r>
          </w:p>
        </w:tc>
        <w:tc>
          <w:tcPr>
            <w:tcW w:w="344" w:type="pct"/>
            <w:vAlign w:val="center"/>
          </w:tcPr>
          <w:p w:rsidR="006428AF" w:rsidRPr="00A33DB7" w:rsidRDefault="006428AF" w:rsidP="006428AF">
            <w:pPr>
              <w:jc w:val="center"/>
              <w:rPr>
                <w:rFonts w:ascii="Times New Roman" w:hAnsi="Times New Roman"/>
                <w:sz w:val="24"/>
              </w:rPr>
            </w:pPr>
            <w:r w:rsidRPr="00A33DB7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9D0D17" w:rsidRPr="00A33DB7" w:rsidRDefault="00A33DB7" w:rsidP="00F10F7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="00D816D2">
        <w:rPr>
          <w:rFonts w:ascii="黑体" w:eastAsia="黑体" w:hAnsi="黑体"/>
          <w:noProof/>
          <w:sz w:val="32"/>
          <w:szCs w:val="32"/>
        </w:rPr>
        <w:lastRenderedPageBreak/>
        <w:pict>
          <v:rect id="矩形 2" o:spid="_x0000_s1026" style="position:absolute;margin-left:-9.05pt;margin-top:30.6pt;width:82.75pt;height:3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" fillcolor="white [3212]" strokecolor="white [3212]" strokeweight="1pt"/>
        </w:pict>
      </w:r>
      <w:r w:rsidR="00D816D2">
        <w:rPr>
          <w:rFonts w:ascii="黑体" w:eastAsia="黑体" w:hAnsi="黑体"/>
          <w:noProof/>
          <w:sz w:val="32"/>
          <w:szCs w:val="32"/>
        </w:rPr>
        <w:pict>
          <v:rect id="矩形 1" o:spid="_x0000_s1027" style="position:absolute;margin-left:370.2pt;margin-top:668.7pt;width:75.35pt;height:26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" fillcolor="white [3212]" strokecolor="white [3212]" strokeweight="1pt"/>
        </w:pict>
      </w:r>
    </w:p>
    <w:sectPr w:rsidR="009D0D17" w:rsidRPr="00A33DB7" w:rsidSect="009D0D17">
      <w:footerReference w:type="even" r:id="rId7"/>
      <w:footerReference w:type="default" r:id="rId8"/>
      <w:pgSz w:w="11906" w:h="16838" w:code="9"/>
      <w:pgMar w:top="2098" w:right="1588" w:bottom="124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D2" w:rsidRDefault="00D816D2" w:rsidP="0071667D">
      <w:r>
        <w:separator/>
      </w:r>
    </w:p>
  </w:endnote>
  <w:endnote w:type="continuationSeparator" w:id="0">
    <w:p w:rsidR="00D816D2" w:rsidRDefault="00D816D2" w:rsidP="0071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hAnsi="宋体" w:hint="eastAsia"/>
        <w:sz w:val="28"/>
        <w:szCs w:val="28"/>
      </w:rPr>
      <w:id w:val="1249618201"/>
      <w:docPartObj>
        <w:docPartGallery w:val="Page Numbers (Bottom of Page)"/>
        <w:docPartUnique/>
      </w:docPartObj>
    </w:sdtPr>
    <w:sdtEndPr/>
    <w:sdtContent>
      <w:p w:rsidR="009D0D17" w:rsidRPr="009D0D17" w:rsidRDefault="009D0D17" w:rsidP="009D0D17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="00301336"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="00301336" w:rsidRPr="0006303A">
          <w:rPr>
            <w:rFonts w:ascii="宋体" w:hAnsi="宋体"/>
            <w:sz w:val="28"/>
            <w:szCs w:val="28"/>
          </w:rPr>
          <w:fldChar w:fldCharType="separate"/>
        </w:r>
        <w:r w:rsidR="002A035C" w:rsidRPr="002A035C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="00301336"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hAnsi="宋体" w:hint="eastAsia"/>
        <w:sz w:val="28"/>
        <w:szCs w:val="28"/>
      </w:rPr>
      <w:id w:val="1704291502"/>
      <w:docPartObj>
        <w:docPartGallery w:val="Page Numbers (Bottom of Page)"/>
        <w:docPartUnique/>
      </w:docPartObj>
    </w:sdtPr>
    <w:sdtEndPr/>
    <w:sdtContent>
      <w:p w:rsidR="009D0D17" w:rsidRPr="009D0D17" w:rsidRDefault="009D0D17" w:rsidP="009D0D17">
        <w:pPr>
          <w:pStyle w:val="a5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="00301336"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="00301336" w:rsidRPr="0006303A">
          <w:rPr>
            <w:rFonts w:ascii="宋体" w:hAnsi="宋体"/>
            <w:sz w:val="28"/>
            <w:szCs w:val="28"/>
          </w:rPr>
          <w:fldChar w:fldCharType="separate"/>
        </w:r>
        <w:r w:rsidR="002A035C" w:rsidRPr="002A035C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="00301336"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D2" w:rsidRDefault="00D816D2" w:rsidP="0071667D">
      <w:r>
        <w:separator/>
      </w:r>
    </w:p>
  </w:footnote>
  <w:footnote w:type="continuationSeparator" w:id="0">
    <w:p w:rsidR="00D816D2" w:rsidRDefault="00D816D2" w:rsidP="0071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275B5"/>
    <w:multiLevelType w:val="hybridMultilevel"/>
    <w:tmpl w:val="B35EC1C2"/>
    <w:lvl w:ilvl="0" w:tplc="B55045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B43"/>
    <w:rsid w:val="00025CFD"/>
    <w:rsid w:val="00043020"/>
    <w:rsid w:val="00044C5F"/>
    <w:rsid w:val="000459C3"/>
    <w:rsid w:val="00047C01"/>
    <w:rsid w:val="00096B74"/>
    <w:rsid w:val="0016579D"/>
    <w:rsid w:val="002A035C"/>
    <w:rsid w:val="002D29D1"/>
    <w:rsid w:val="00301336"/>
    <w:rsid w:val="0034298B"/>
    <w:rsid w:val="00343E7C"/>
    <w:rsid w:val="003C01A5"/>
    <w:rsid w:val="00414CD4"/>
    <w:rsid w:val="00417C56"/>
    <w:rsid w:val="00506AE8"/>
    <w:rsid w:val="0052015F"/>
    <w:rsid w:val="00567985"/>
    <w:rsid w:val="006428AF"/>
    <w:rsid w:val="00673805"/>
    <w:rsid w:val="006B3B41"/>
    <w:rsid w:val="0071649B"/>
    <w:rsid w:val="0071667D"/>
    <w:rsid w:val="0072113C"/>
    <w:rsid w:val="007A7EF0"/>
    <w:rsid w:val="00841997"/>
    <w:rsid w:val="00883C15"/>
    <w:rsid w:val="00892C38"/>
    <w:rsid w:val="00963694"/>
    <w:rsid w:val="009D0D17"/>
    <w:rsid w:val="00A33DB7"/>
    <w:rsid w:val="00A47FC1"/>
    <w:rsid w:val="00A73E5A"/>
    <w:rsid w:val="00B33D81"/>
    <w:rsid w:val="00B80FC3"/>
    <w:rsid w:val="00B9278A"/>
    <w:rsid w:val="00BC4FF3"/>
    <w:rsid w:val="00C63108"/>
    <w:rsid w:val="00C739E6"/>
    <w:rsid w:val="00D244F8"/>
    <w:rsid w:val="00D816D2"/>
    <w:rsid w:val="00DA2B43"/>
    <w:rsid w:val="00EA7F47"/>
    <w:rsid w:val="00F10F79"/>
    <w:rsid w:val="00F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F0A3D"/>
  <w15:docId w15:val="{6848273A-AD49-4A3C-A5BD-E0F2E4B7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F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67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16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67D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F6141A"/>
    <w:pPr>
      <w:ind w:firstLineChars="200" w:firstLine="420"/>
    </w:pPr>
  </w:style>
  <w:style w:type="table" w:styleId="a8">
    <w:name w:val="Table Grid"/>
    <w:basedOn w:val="a1"/>
    <w:uiPriority w:val="39"/>
    <w:rsid w:val="0071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页脚 字符1"/>
    <w:uiPriority w:val="99"/>
    <w:rsid w:val="009D0D17"/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B80FC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80F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6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张旭</dc:creator>
  <cp:keywords/>
  <dc:description/>
  <cp:lastModifiedBy>scott</cp:lastModifiedBy>
  <cp:revision>15</cp:revision>
  <cp:lastPrinted>2021-01-08T01:12:00Z</cp:lastPrinted>
  <dcterms:created xsi:type="dcterms:W3CDTF">2021-01-06T02:31:00Z</dcterms:created>
  <dcterms:modified xsi:type="dcterms:W3CDTF">2021-01-11T02:39:00Z</dcterms:modified>
</cp:coreProperties>
</file>