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年中江县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医疗卫生单位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公开考核招聘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未就业保证书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中江县人力资源和社会保障局：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</w:t>
      </w:r>
      <w:r>
        <w:rPr>
          <w:rFonts w:hint="eastAsia" w:hAnsi="仿宋_GB2312" w:cs="仿宋_GB231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</w:rPr>
        <w:t>，公民身份号码为</w:t>
      </w:r>
      <w:r>
        <w:rPr>
          <w:rFonts w:hint="eastAsia" w:hAnsi="仿宋_GB2312" w:cs="仿宋_GB231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</w:rPr>
        <w:t>，报考了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年中江县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医疗卫生单位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公开考核招聘</w:t>
      </w:r>
      <w:r>
        <w:rPr>
          <w:rFonts w:hint="eastAsia" w:ascii="仿宋_GB2312" w:hAnsi="仿宋_GB2312" w:eastAsia="仿宋_GB2312" w:cs="仿宋_GB2312"/>
        </w:rPr>
        <w:t>，岗位编码为</w:t>
      </w:r>
      <w:r>
        <w:rPr>
          <w:rFonts w:hint="eastAsia" w:hAnsi="仿宋_GB2312" w:cs="仿宋_GB231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</w:rPr>
        <w:t>。现承诺：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本人现与任何单位或个人均无人事或劳动关系。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本人符合全部招聘条件，相应情况、证件材料均为真实有效、准确完整、对应一致、国家认可。上述若有不属实或达不到的，不能进入公招相应后续环节。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本人被录取后，自本人与单位签订事业单位聘用合同生效之日起，自愿在招聘单位工作</w:t>
      </w:r>
      <w:r>
        <w:rPr>
          <w:rFonts w:hint="eastAsia" w:ascii="仿宋_GB2312" w:hAnsi="仿宋_GB2312" w:eastAsia="仿宋_GB2312" w:cs="仿宋_GB231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</w:rPr>
        <w:t>周年及以上，方可按有关规定申请流（调）动到其他事业单位。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本保证书一式一份。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</w:rPr>
        <w:t xml:space="preserve">                 </w:t>
      </w:r>
      <w:r>
        <w:rPr>
          <w:rFonts w:hint="eastAsia" w:ascii="仿宋_GB2312" w:hAnsi="仿宋_GB2312" w:eastAsia="仿宋_GB2312" w:cs="仿宋_GB2312"/>
          <w:u w:val="single"/>
        </w:rPr>
        <w:t xml:space="preserve">         （本人报名时现场签名）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139" w:leftChars="1971" w:firstLine="1440" w:firstLineChars="45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   月   日</w:t>
      </w:r>
    </w:p>
    <w:p>
      <w:pPr>
        <w:pStyle w:val="2"/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hint="eastAsia"/>
        <w:sz w:val="28"/>
        <w:szCs w:val="28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- 14 -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NzcyNjFkMDVmNzZlZDA5ZThkMmZkMTc3ZmE0MjgifQ=="/>
  </w:docVars>
  <w:rsids>
    <w:rsidRoot w:val="521525C2"/>
    <w:rsid w:val="521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3号仿宋"/>
    <w:basedOn w:val="1"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  <w:style w:type="paragraph" w:customStyle="1" w:styleId="8">
    <w:name w:val="Char Char Char Char Char Char Char Char Char Char Char Char Char Char Char Char"/>
    <w:basedOn w:val="1"/>
    <w:uiPriority w:val="0"/>
    <w:pPr>
      <w:tabs>
        <w:tab w:val="left" w:pos="3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2023-08-04T07:50:00Z</dcterms:created>
  <dc:creator>芸诺@柠溪＆谟</dc:creator>
  <cp:lastModifiedBy>芸诺@柠溪＆谟</cp:lastModifiedBy>
  <dcterms:modified xsi:type="dcterms:W3CDTF">2023-08-04T07:51:08Z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029FCE654F9A4620B620E3ECD090DA60_11</vt:lpwstr>
  </property>
</Properties>
</file>