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11"/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清镇市中医医院医共体犁倭分院公开招聘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编制外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  <w:t>专业技术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人员报名登记表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8"/>
        <w:tblpPr w:leftFromText="180" w:rightFromText="180" w:vertAnchor="page" w:horzAnchor="page" w:tblpX="1328" w:tblpY="3688"/>
        <w:tblOverlap w:val="never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0"/>
        <w:gridCol w:w="1110"/>
        <w:gridCol w:w="690"/>
        <w:gridCol w:w="741"/>
        <w:gridCol w:w="652"/>
        <w:gridCol w:w="921"/>
        <w:gridCol w:w="866"/>
        <w:gridCol w:w="141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top"/>
          </w:tcPr>
          <w:p>
            <w:pPr>
              <w:spacing w:before="90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</w:trPr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婚姻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atLeast"/>
        </w:trPr>
        <w:tc>
          <w:tcPr>
            <w:tcW w:w="22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004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最高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5" w:hRule="atLeast"/>
        </w:trPr>
        <w:tc>
          <w:tcPr>
            <w:tcW w:w="22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最高学历毕业院校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004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毕业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22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已取得资格证书、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执业证书</w:t>
            </w:r>
          </w:p>
        </w:tc>
        <w:tc>
          <w:tcPr>
            <w:tcW w:w="3004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</w:trPr>
        <w:tc>
          <w:tcPr>
            <w:tcW w:w="22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004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8" w:hRule="atLeast"/>
        </w:trPr>
        <w:tc>
          <w:tcPr>
            <w:tcW w:w="1110" w:type="dxa"/>
            <w:vAlign w:val="top"/>
          </w:tcPr>
          <w:p>
            <w:pPr>
              <w:spacing w:before="1405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学习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及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工作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04" w:type="dxa"/>
            <w:gridSpan w:val="8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2" w:hRule="atLeast"/>
        </w:trPr>
        <w:tc>
          <w:tcPr>
            <w:tcW w:w="1110" w:type="dxa"/>
            <w:vAlign w:val="top"/>
          </w:tcPr>
          <w:p>
            <w:pPr>
              <w:spacing w:before="75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8404" w:type="dxa"/>
            <w:gridSpan w:val="8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GYxOGZjYTliMzAyYWI1NzAyZWE0MjMwMGYxMTMifQ=="/>
    <w:docVar w:name="KSO_WPS_MARK_KEY" w:val="3ba47b85-ecb2-480b-b1ea-f85169418d85"/>
  </w:docVars>
  <w:rsids>
    <w:rsidRoot w:val="00000000"/>
    <w:rsid w:val="03327FC8"/>
    <w:rsid w:val="05235E1B"/>
    <w:rsid w:val="090E0B90"/>
    <w:rsid w:val="0C053E77"/>
    <w:rsid w:val="0C644FBE"/>
    <w:rsid w:val="0DC6666F"/>
    <w:rsid w:val="111715CA"/>
    <w:rsid w:val="14DE1D5E"/>
    <w:rsid w:val="1781782E"/>
    <w:rsid w:val="2C465D8C"/>
    <w:rsid w:val="2EBA484A"/>
    <w:rsid w:val="359B4F74"/>
    <w:rsid w:val="37231934"/>
    <w:rsid w:val="41935D08"/>
    <w:rsid w:val="45F55B03"/>
    <w:rsid w:val="59750A09"/>
    <w:rsid w:val="5CF063B8"/>
    <w:rsid w:val="6C247F7B"/>
    <w:rsid w:val="786C0CD4"/>
    <w:rsid w:val="79CB6ED9"/>
    <w:rsid w:val="7F26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缩2"/>
    <w:basedOn w:val="3"/>
    <w:next w:val="4"/>
    <w:autoRedefine/>
    <w:qFormat/>
    <w:uiPriority w:val="99"/>
    <w:pPr>
      <w:ind w:firstLine="560"/>
    </w:pPr>
    <w:rPr>
      <w:sz w:val="28"/>
      <w:szCs w:val="36"/>
    </w:r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200" w:firstLineChars="200"/>
    </w:pPr>
  </w:style>
  <w:style w:type="paragraph" w:styleId="4">
    <w:name w:val="Body Text First Indent 2"/>
    <w:basedOn w:val="5"/>
    <w:autoRedefine/>
    <w:unhideWhenUsed/>
    <w:qFormat/>
    <w:uiPriority w:val="99"/>
    <w:pPr>
      <w:ind w:firstLine="210"/>
    </w:pPr>
  </w:style>
  <w:style w:type="paragraph" w:styleId="5">
    <w:name w:val="Body Text Indent"/>
    <w:basedOn w:val="1"/>
    <w:autoRedefine/>
    <w:unhideWhenUsed/>
    <w:qFormat/>
    <w:uiPriority w:val="99"/>
    <w:pPr>
      <w:ind w:firstLine="200" w:firstLineChars="200"/>
    </w:pPr>
    <w:rPr>
      <w:rFonts w:ascii="宋体"/>
      <w:color w:val="000000"/>
      <w:sz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1322</Words>
  <Characters>1382</Characters>
  <Lines>0</Lines>
  <Paragraphs>0</Paragraphs>
  <TotalTime>9</TotalTime>
  <ScaleCrop>false</ScaleCrop>
  <LinksUpToDate>false</LinksUpToDate>
  <CharactersWithSpaces>1449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2024-03-18T01:21:00Z</dcterms:created>
  <dc:creator>LW</dc:creator>
  <cp:lastModifiedBy>无心</cp:lastModifiedBy>
  <dcterms:modified xsi:type="dcterms:W3CDTF">2024-05-17T09:24:35Z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ED0AADF0C698452CA731A1453084A003_13</vt:lpwstr>
  </property>
</Properties>
</file>